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E5" w:rsidRDefault="002F1DCC" w:rsidP="009951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1DCC">
        <w:rPr>
          <w:rFonts w:ascii="Times New Roman" w:hAnsi="Times New Roman" w:cs="Times New Roman"/>
        </w:rPr>
        <w:t>Таблица 3</w:t>
      </w:r>
    </w:p>
    <w:p w:rsidR="009951D1" w:rsidRDefault="009951D1" w:rsidP="009951D1">
      <w:pPr>
        <w:spacing w:after="0" w:line="240" w:lineRule="auto"/>
        <w:rPr>
          <w:rFonts w:ascii="Times New Roman" w:hAnsi="Times New Roman" w:cs="Times New Roman"/>
        </w:rPr>
      </w:pPr>
    </w:p>
    <w:p w:rsidR="002F1DCC" w:rsidRPr="009951D1" w:rsidRDefault="002F1DCC" w:rsidP="00995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51D1">
        <w:rPr>
          <w:rFonts w:ascii="Times New Roman" w:hAnsi="Times New Roman" w:cs="Times New Roman"/>
          <w:b/>
          <w:sz w:val="24"/>
        </w:rPr>
        <w:t>Перечень объектов социально-культурного и коммунально-бытового назначения, масштабные инвестиционные проекты</w:t>
      </w:r>
    </w:p>
    <w:p w:rsidR="009951D1" w:rsidRDefault="009951D1" w:rsidP="009951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3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005"/>
        <w:gridCol w:w="3287"/>
        <w:gridCol w:w="7088"/>
      </w:tblGrid>
      <w:tr w:rsidR="002F1DCC" w:rsidRPr="002F1DCC" w:rsidTr="009951D1">
        <w:trPr>
          <w:trHeight w:val="85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F1DCC" w:rsidRPr="002F1DCC" w:rsidTr="009951D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1DCC" w:rsidRPr="002F1DCC" w:rsidTr="009951D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F1DCC" w:rsidRDefault="002F1DCC" w:rsidP="009951D1">
      <w:pPr>
        <w:spacing w:after="0" w:line="240" w:lineRule="auto"/>
        <w:rPr>
          <w:rFonts w:ascii="Times New Roman" w:hAnsi="Times New Roman" w:cs="Times New Roman"/>
        </w:rPr>
      </w:pPr>
    </w:p>
    <w:p w:rsidR="002F1DCC" w:rsidRDefault="002F1DCC" w:rsidP="009951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1DCC">
        <w:rPr>
          <w:rFonts w:ascii="Times New Roman" w:hAnsi="Times New Roman" w:cs="Times New Roman"/>
        </w:rPr>
        <w:t>Таблица 4</w:t>
      </w:r>
    </w:p>
    <w:p w:rsidR="009951D1" w:rsidRDefault="009951D1" w:rsidP="009951D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1DCC" w:rsidRPr="009951D1" w:rsidRDefault="002F1DCC" w:rsidP="00995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51D1">
        <w:rPr>
          <w:rFonts w:ascii="Times New Roman" w:hAnsi="Times New Roman" w:cs="Times New Roman"/>
          <w:b/>
          <w:sz w:val="24"/>
        </w:rPr>
        <w:t xml:space="preserve">Мероприятия, реализуемые на принципах проектного управления, </w:t>
      </w:r>
      <w:proofErr w:type="gramStart"/>
      <w:r w:rsidRPr="009951D1">
        <w:rPr>
          <w:rFonts w:ascii="Times New Roman" w:hAnsi="Times New Roman" w:cs="Times New Roman"/>
          <w:b/>
          <w:sz w:val="24"/>
        </w:rPr>
        <w:t>направленные</w:t>
      </w:r>
      <w:proofErr w:type="gramEnd"/>
      <w:r w:rsidRPr="009951D1">
        <w:rPr>
          <w:rFonts w:ascii="Times New Roman" w:hAnsi="Times New Roman" w:cs="Times New Roman"/>
          <w:b/>
          <w:sz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9951D1" w:rsidRDefault="009951D1" w:rsidP="009951D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4"/>
        <w:gridCol w:w="1316"/>
        <w:gridCol w:w="1152"/>
        <w:gridCol w:w="969"/>
        <w:gridCol w:w="570"/>
        <w:gridCol w:w="758"/>
        <w:gridCol w:w="1366"/>
        <w:gridCol w:w="580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9951D1" w:rsidRPr="009951D1" w:rsidTr="009951D1">
        <w:trPr>
          <w:trHeight w:val="900"/>
          <w:jc w:val="center"/>
        </w:trPr>
        <w:tc>
          <w:tcPr>
            <w:tcW w:w="394" w:type="dxa"/>
            <w:vMerge w:val="restart"/>
            <w:vAlign w:val="center"/>
            <w:hideMark/>
          </w:tcPr>
          <w:p w:rsidR="002F1DCC" w:rsidRPr="009951D1" w:rsidRDefault="002F1DCC" w:rsidP="009951D1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16" w:type="dxa"/>
            <w:vMerge w:val="restart"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152" w:type="dxa"/>
            <w:vMerge w:val="restart"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969" w:type="dxa"/>
            <w:vMerge w:val="restart"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570" w:type="dxa"/>
            <w:vMerge w:val="restart"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758" w:type="dxa"/>
            <w:vMerge w:val="restart"/>
            <w:vAlign w:val="center"/>
            <w:hideMark/>
          </w:tcPr>
          <w:p w:rsidR="002F1DCC" w:rsidRPr="009951D1" w:rsidRDefault="002F1DCC" w:rsidP="009951D1">
            <w:pPr>
              <w:ind w:left="-5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Срок реа</w:t>
            </w:r>
            <w:bookmarkStart w:id="0" w:name="_GoBack"/>
            <w:bookmarkEnd w:id="0"/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</w:p>
        </w:tc>
        <w:tc>
          <w:tcPr>
            <w:tcW w:w="1366" w:type="dxa"/>
            <w:vMerge w:val="restart"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160" w:type="dxa"/>
            <w:gridSpan w:val="13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(рублей)</w:t>
            </w:r>
          </w:p>
        </w:tc>
      </w:tr>
      <w:tr w:rsidR="009951D1" w:rsidRPr="009951D1" w:rsidTr="009951D1">
        <w:trPr>
          <w:trHeight w:val="315"/>
          <w:jc w:val="center"/>
        </w:trPr>
        <w:tc>
          <w:tcPr>
            <w:tcW w:w="394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2027 г.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2028 г.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2029 г.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2030 г.</w:t>
            </w:r>
          </w:p>
        </w:tc>
      </w:tr>
      <w:tr w:rsidR="009951D1" w:rsidRPr="009951D1" w:rsidTr="009951D1">
        <w:trPr>
          <w:trHeight w:val="465"/>
          <w:jc w:val="center"/>
        </w:trPr>
        <w:tc>
          <w:tcPr>
            <w:tcW w:w="394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6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F1DCC" w:rsidRPr="009951D1" w:rsidTr="009951D1">
        <w:trPr>
          <w:trHeight w:val="725"/>
          <w:jc w:val="center"/>
        </w:trPr>
        <w:tc>
          <w:tcPr>
            <w:tcW w:w="15685" w:type="dxa"/>
            <w:gridSpan w:val="20"/>
            <w:vAlign w:val="center"/>
            <w:hideMark/>
          </w:tcPr>
          <w:p w:rsidR="002F1DCC" w:rsidRPr="009951D1" w:rsidRDefault="002F1DCC" w:rsidP="00995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Федерации, 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Федерации), 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Югры).</w:t>
            </w:r>
            <w:proofErr w:type="gramEnd"/>
          </w:p>
        </w:tc>
      </w:tr>
      <w:tr w:rsidR="009951D1" w:rsidRPr="009951D1" w:rsidTr="009951D1">
        <w:trPr>
          <w:trHeight w:val="420"/>
          <w:jc w:val="center"/>
        </w:trPr>
        <w:tc>
          <w:tcPr>
            <w:tcW w:w="394" w:type="dxa"/>
            <w:vMerge w:val="restart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6" w:type="dxa"/>
            <w:vMerge w:val="restart"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Портфель проектов</w:t>
            </w:r>
          </w:p>
        </w:tc>
        <w:tc>
          <w:tcPr>
            <w:tcW w:w="1152" w:type="dxa"/>
            <w:vMerge w:val="restart"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969" w:type="dxa"/>
            <w:vMerge w:val="restart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center"/>
            <w:hideMark/>
          </w:tcPr>
          <w:p w:rsidR="002F1DCC" w:rsidRPr="009951D1" w:rsidRDefault="002F1DCC" w:rsidP="0099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1D1" w:rsidRPr="009951D1" w:rsidTr="009951D1">
        <w:trPr>
          <w:trHeight w:val="480"/>
          <w:jc w:val="center"/>
        </w:trPr>
        <w:tc>
          <w:tcPr>
            <w:tcW w:w="394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  <w:hideMark/>
          </w:tcPr>
          <w:p w:rsidR="002F1DCC" w:rsidRPr="009951D1" w:rsidRDefault="002F1DCC" w:rsidP="0099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8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1D1" w:rsidRPr="009951D1" w:rsidTr="009951D1">
        <w:trPr>
          <w:trHeight w:val="675"/>
          <w:jc w:val="center"/>
        </w:trPr>
        <w:tc>
          <w:tcPr>
            <w:tcW w:w="394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  <w:hideMark/>
          </w:tcPr>
          <w:p w:rsidR="002F1DCC" w:rsidRPr="009951D1" w:rsidRDefault="002F1DCC" w:rsidP="0099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8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1D1" w:rsidRPr="009951D1" w:rsidTr="009951D1">
        <w:trPr>
          <w:trHeight w:val="420"/>
          <w:jc w:val="center"/>
        </w:trPr>
        <w:tc>
          <w:tcPr>
            <w:tcW w:w="394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  <w:hideMark/>
          </w:tcPr>
          <w:p w:rsidR="002F1DCC" w:rsidRPr="009951D1" w:rsidRDefault="002F1DCC" w:rsidP="0099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8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1D1" w:rsidRPr="009951D1" w:rsidTr="009951D1">
        <w:trPr>
          <w:trHeight w:val="675"/>
          <w:jc w:val="center"/>
        </w:trPr>
        <w:tc>
          <w:tcPr>
            <w:tcW w:w="394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  <w:hideMark/>
          </w:tcPr>
          <w:p w:rsidR="002F1DCC" w:rsidRPr="009951D1" w:rsidRDefault="002F1DCC" w:rsidP="0099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8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1D1" w:rsidRPr="009951D1" w:rsidTr="009951D1">
        <w:trPr>
          <w:trHeight w:val="480"/>
          <w:jc w:val="center"/>
        </w:trPr>
        <w:tc>
          <w:tcPr>
            <w:tcW w:w="394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 w:val="restart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№ 1</w:t>
            </w:r>
          </w:p>
        </w:tc>
        <w:tc>
          <w:tcPr>
            <w:tcW w:w="758" w:type="dxa"/>
            <w:vMerge w:val="restart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center"/>
            <w:hideMark/>
          </w:tcPr>
          <w:p w:rsidR="002F1DCC" w:rsidRPr="009951D1" w:rsidRDefault="002F1DCC" w:rsidP="0099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1D1" w:rsidRPr="009951D1" w:rsidTr="009951D1">
        <w:trPr>
          <w:trHeight w:val="465"/>
          <w:jc w:val="center"/>
        </w:trPr>
        <w:tc>
          <w:tcPr>
            <w:tcW w:w="394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  <w:hideMark/>
          </w:tcPr>
          <w:p w:rsidR="002F1DCC" w:rsidRPr="009951D1" w:rsidRDefault="002F1DCC" w:rsidP="0099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8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1D1" w:rsidRPr="009951D1" w:rsidTr="009951D1">
        <w:trPr>
          <w:trHeight w:val="675"/>
          <w:jc w:val="center"/>
        </w:trPr>
        <w:tc>
          <w:tcPr>
            <w:tcW w:w="394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  <w:hideMark/>
          </w:tcPr>
          <w:p w:rsidR="002F1DCC" w:rsidRPr="009951D1" w:rsidRDefault="002F1DCC" w:rsidP="0099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8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1D1" w:rsidRPr="009951D1" w:rsidTr="009951D1">
        <w:trPr>
          <w:trHeight w:val="390"/>
          <w:jc w:val="center"/>
        </w:trPr>
        <w:tc>
          <w:tcPr>
            <w:tcW w:w="394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  <w:hideMark/>
          </w:tcPr>
          <w:p w:rsidR="002F1DCC" w:rsidRPr="009951D1" w:rsidRDefault="002F1DCC" w:rsidP="0099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8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1D1" w:rsidRPr="009951D1" w:rsidTr="009951D1">
        <w:trPr>
          <w:trHeight w:val="675"/>
          <w:jc w:val="center"/>
        </w:trPr>
        <w:tc>
          <w:tcPr>
            <w:tcW w:w="394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  <w:hideMark/>
          </w:tcPr>
          <w:p w:rsidR="002F1DCC" w:rsidRPr="009951D1" w:rsidRDefault="002F1DCC" w:rsidP="0099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8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1DCC" w:rsidRPr="009951D1" w:rsidTr="009951D1">
        <w:trPr>
          <w:trHeight w:val="390"/>
          <w:jc w:val="center"/>
        </w:trPr>
        <w:tc>
          <w:tcPr>
            <w:tcW w:w="15685" w:type="dxa"/>
            <w:gridSpan w:val="20"/>
            <w:noWrap/>
            <w:vAlign w:val="center"/>
            <w:hideMark/>
          </w:tcPr>
          <w:p w:rsidR="002F1DCC" w:rsidRPr="009951D1" w:rsidRDefault="002F1DCC" w:rsidP="00995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2. Проекты муниципального образования города Покачи</w:t>
            </w:r>
          </w:p>
        </w:tc>
      </w:tr>
      <w:tr w:rsidR="009951D1" w:rsidRPr="009951D1" w:rsidTr="009951D1">
        <w:trPr>
          <w:trHeight w:val="420"/>
          <w:jc w:val="center"/>
        </w:trPr>
        <w:tc>
          <w:tcPr>
            <w:tcW w:w="394" w:type="dxa"/>
            <w:vMerge w:val="restart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1152" w:type="dxa"/>
            <w:vMerge w:val="restart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center"/>
            <w:hideMark/>
          </w:tcPr>
          <w:p w:rsidR="002F1DCC" w:rsidRPr="009951D1" w:rsidRDefault="002F1DCC" w:rsidP="0099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1D1" w:rsidRPr="009951D1" w:rsidTr="009951D1">
        <w:trPr>
          <w:trHeight w:val="510"/>
          <w:jc w:val="center"/>
        </w:trPr>
        <w:tc>
          <w:tcPr>
            <w:tcW w:w="394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  <w:hideMark/>
          </w:tcPr>
          <w:p w:rsidR="002F1DCC" w:rsidRPr="009951D1" w:rsidRDefault="002F1DCC" w:rsidP="0099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8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1D1" w:rsidRPr="009951D1" w:rsidTr="009951D1">
        <w:trPr>
          <w:trHeight w:val="675"/>
          <w:jc w:val="center"/>
        </w:trPr>
        <w:tc>
          <w:tcPr>
            <w:tcW w:w="394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  <w:hideMark/>
          </w:tcPr>
          <w:p w:rsidR="002F1DCC" w:rsidRPr="009951D1" w:rsidRDefault="002F1DCC" w:rsidP="0099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8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1D1" w:rsidRPr="009951D1" w:rsidTr="009951D1">
        <w:trPr>
          <w:trHeight w:val="465"/>
          <w:jc w:val="center"/>
        </w:trPr>
        <w:tc>
          <w:tcPr>
            <w:tcW w:w="394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  <w:hideMark/>
          </w:tcPr>
          <w:p w:rsidR="002F1DCC" w:rsidRPr="009951D1" w:rsidRDefault="002F1DCC" w:rsidP="0099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8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1D1" w:rsidRPr="009951D1" w:rsidTr="009951D1">
        <w:trPr>
          <w:trHeight w:val="675"/>
          <w:jc w:val="center"/>
        </w:trPr>
        <w:tc>
          <w:tcPr>
            <w:tcW w:w="394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  <w:hideMark/>
          </w:tcPr>
          <w:p w:rsidR="002F1DCC" w:rsidRPr="009951D1" w:rsidRDefault="002F1DCC" w:rsidP="0099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80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2F1DCC" w:rsidRPr="009951D1" w:rsidRDefault="002F1DCC" w:rsidP="009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F1DCC" w:rsidRDefault="002F1DCC" w:rsidP="009951D1">
      <w:pPr>
        <w:spacing w:after="0" w:line="240" w:lineRule="auto"/>
        <w:rPr>
          <w:rFonts w:ascii="Times New Roman" w:hAnsi="Times New Roman" w:cs="Times New Roman"/>
        </w:rPr>
      </w:pPr>
    </w:p>
    <w:p w:rsidR="002F1DCC" w:rsidRDefault="002F1DCC" w:rsidP="009951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1DCC">
        <w:rPr>
          <w:rFonts w:ascii="Times New Roman" w:hAnsi="Times New Roman" w:cs="Times New Roman"/>
        </w:rPr>
        <w:t>Таблица 5</w:t>
      </w:r>
    </w:p>
    <w:p w:rsidR="009951D1" w:rsidRDefault="009951D1" w:rsidP="009951D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1DCC" w:rsidRPr="009951D1" w:rsidRDefault="002F1DCC" w:rsidP="00995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51D1">
        <w:rPr>
          <w:rFonts w:ascii="Times New Roman" w:hAnsi="Times New Roman" w:cs="Times New Roman"/>
          <w:b/>
          <w:sz w:val="24"/>
        </w:rPr>
        <w:t>Сводные показатели муниципальных заданий</w:t>
      </w:r>
    </w:p>
    <w:p w:rsidR="009951D1" w:rsidRPr="009951D1" w:rsidRDefault="009951D1" w:rsidP="009951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18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582"/>
        <w:gridCol w:w="1960"/>
        <w:gridCol w:w="769"/>
        <w:gridCol w:w="769"/>
        <w:gridCol w:w="769"/>
        <w:gridCol w:w="769"/>
        <w:gridCol w:w="768"/>
        <w:gridCol w:w="768"/>
        <w:gridCol w:w="768"/>
        <w:gridCol w:w="768"/>
        <w:gridCol w:w="768"/>
        <w:gridCol w:w="768"/>
        <w:gridCol w:w="768"/>
        <w:gridCol w:w="768"/>
        <w:gridCol w:w="1861"/>
      </w:tblGrid>
      <w:tr w:rsidR="002F1DCC" w:rsidRPr="002F1DCC" w:rsidTr="009951D1">
        <w:trPr>
          <w:trHeight w:val="70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9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2F1DCC" w:rsidRPr="002F1DCC" w:rsidTr="009951D1">
        <w:trPr>
          <w:trHeight w:val="11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 г.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 г.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 г.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DCC" w:rsidRPr="002F1DCC" w:rsidTr="009951D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F1DCC" w:rsidRPr="002F1DCC" w:rsidTr="009951D1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F1DCC" w:rsidRDefault="002F1DCC" w:rsidP="009951D1">
      <w:pPr>
        <w:spacing w:after="0" w:line="240" w:lineRule="auto"/>
        <w:rPr>
          <w:rFonts w:ascii="Times New Roman" w:hAnsi="Times New Roman" w:cs="Times New Roman"/>
        </w:rPr>
      </w:pPr>
    </w:p>
    <w:p w:rsidR="002F1DCC" w:rsidRDefault="002F1DCC" w:rsidP="009951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1DCC">
        <w:rPr>
          <w:rFonts w:ascii="Times New Roman" w:hAnsi="Times New Roman" w:cs="Times New Roman"/>
        </w:rPr>
        <w:t>Таблица 6</w:t>
      </w:r>
    </w:p>
    <w:p w:rsidR="009951D1" w:rsidRDefault="009951D1" w:rsidP="009951D1">
      <w:pPr>
        <w:spacing w:after="0" w:line="240" w:lineRule="auto"/>
        <w:rPr>
          <w:rFonts w:ascii="Times New Roman" w:hAnsi="Times New Roman" w:cs="Times New Roman"/>
        </w:rPr>
      </w:pPr>
    </w:p>
    <w:p w:rsidR="002F1DCC" w:rsidRPr="009951D1" w:rsidRDefault="002F1DCC" w:rsidP="00995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51D1">
        <w:rPr>
          <w:rFonts w:ascii="Times New Roman" w:hAnsi="Times New Roman" w:cs="Times New Roman"/>
          <w:b/>
          <w:sz w:val="24"/>
        </w:rPr>
        <w:t>Перечень возможных рисков при реализации муниципальной программы «Развитие транспортной системы города Покачи на 2019-2025 годы и на период до 2030 года» и мер по их преодолению</w:t>
      </w:r>
    </w:p>
    <w:p w:rsidR="009951D1" w:rsidRDefault="009951D1" w:rsidP="009951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8940"/>
        <w:gridCol w:w="5920"/>
      </w:tblGrid>
      <w:tr w:rsidR="002F1DCC" w:rsidRPr="002F1DCC" w:rsidTr="009951D1">
        <w:trPr>
          <w:trHeight w:val="315"/>
          <w:jc w:val="center"/>
        </w:trPr>
        <w:tc>
          <w:tcPr>
            <w:tcW w:w="960" w:type="dxa"/>
            <w:noWrap/>
            <w:vAlign w:val="center"/>
            <w:hideMark/>
          </w:tcPr>
          <w:p w:rsidR="002F1DCC" w:rsidRPr="002F1DCC" w:rsidRDefault="002F1DCC" w:rsidP="009951D1">
            <w:pPr>
              <w:jc w:val="center"/>
              <w:rPr>
                <w:rFonts w:ascii="Times New Roman" w:hAnsi="Times New Roman" w:cs="Times New Roman"/>
              </w:rPr>
            </w:pPr>
            <w:r w:rsidRPr="002F1D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1DCC">
              <w:rPr>
                <w:rFonts w:ascii="Times New Roman" w:hAnsi="Times New Roman" w:cs="Times New Roman"/>
              </w:rPr>
              <w:t>п</w:t>
            </w:r>
            <w:proofErr w:type="gramEnd"/>
            <w:r w:rsidRPr="002F1D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40" w:type="dxa"/>
            <w:vAlign w:val="center"/>
            <w:hideMark/>
          </w:tcPr>
          <w:p w:rsidR="002F1DCC" w:rsidRPr="002F1DCC" w:rsidRDefault="002F1DCC" w:rsidP="009951D1">
            <w:pPr>
              <w:jc w:val="center"/>
              <w:rPr>
                <w:rFonts w:ascii="Times New Roman" w:hAnsi="Times New Roman" w:cs="Times New Roman"/>
              </w:rPr>
            </w:pPr>
            <w:r w:rsidRPr="002F1DCC">
              <w:rPr>
                <w:rFonts w:ascii="Times New Roman" w:hAnsi="Times New Roman" w:cs="Times New Roman"/>
              </w:rPr>
              <w:t>Описание риска</w:t>
            </w:r>
          </w:p>
        </w:tc>
        <w:tc>
          <w:tcPr>
            <w:tcW w:w="5920" w:type="dxa"/>
            <w:vAlign w:val="center"/>
            <w:hideMark/>
          </w:tcPr>
          <w:p w:rsidR="002F1DCC" w:rsidRPr="002F1DCC" w:rsidRDefault="002F1DCC" w:rsidP="009951D1">
            <w:pPr>
              <w:jc w:val="center"/>
              <w:rPr>
                <w:rFonts w:ascii="Times New Roman" w:hAnsi="Times New Roman" w:cs="Times New Roman"/>
              </w:rPr>
            </w:pPr>
            <w:r w:rsidRPr="002F1DCC">
              <w:rPr>
                <w:rFonts w:ascii="Times New Roman" w:hAnsi="Times New Roman" w:cs="Times New Roman"/>
              </w:rPr>
              <w:t>Меры по преодолению рисков</w:t>
            </w:r>
          </w:p>
        </w:tc>
      </w:tr>
      <w:tr w:rsidR="002F1DCC" w:rsidRPr="002F1DCC" w:rsidTr="009951D1">
        <w:trPr>
          <w:trHeight w:val="315"/>
          <w:jc w:val="center"/>
        </w:trPr>
        <w:tc>
          <w:tcPr>
            <w:tcW w:w="960" w:type="dxa"/>
            <w:noWrap/>
            <w:vAlign w:val="center"/>
            <w:hideMark/>
          </w:tcPr>
          <w:p w:rsidR="002F1DCC" w:rsidRPr="002F1DCC" w:rsidRDefault="002F1DCC" w:rsidP="009951D1">
            <w:pPr>
              <w:jc w:val="center"/>
              <w:rPr>
                <w:rFonts w:ascii="Times New Roman" w:hAnsi="Times New Roman" w:cs="Times New Roman"/>
              </w:rPr>
            </w:pPr>
            <w:r w:rsidRPr="002F1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0" w:type="dxa"/>
            <w:noWrap/>
            <w:vAlign w:val="center"/>
            <w:hideMark/>
          </w:tcPr>
          <w:p w:rsidR="002F1DCC" w:rsidRPr="002F1DCC" w:rsidRDefault="002F1DCC" w:rsidP="009951D1">
            <w:pPr>
              <w:jc w:val="center"/>
              <w:rPr>
                <w:rFonts w:ascii="Times New Roman" w:hAnsi="Times New Roman" w:cs="Times New Roman"/>
              </w:rPr>
            </w:pPr>
            <w:r w:rsidRPr="002F1D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0" w:type="dxa"/>
            <w:noWrap/>
            <w:vAlign w:val="center"/>
            <w:hideMark/>
          </w:tcPr>
          <w:p w:rsidR="002F1DCC" w:rsidRPr="002F1DCC" w:rsidRDefault="002F1DCC" w:rsidP="009951D1">
            <w:pPr>
              <w:jc w:val="center"/>
              <w:rPr>
                <w:rFonts w:ascii="Times New Roman" w:hAnsi="Times New Roman" w:cs="Times New Roman"/>
              </w:rPr>
            </w:pPr>
            <w:r w:rsidRPr="002F1DCC">
              <w:rPr>
                <w:rFonts w:ascii="Times New Roman" w:hAnsi="Times New Roman" w:cs="Times New Roman"/>
              </w:rPr>
              <w:t>3</w:t>
            </w:r>
          </w:p>
        </w:tc>
      </w:tr>
      <w:tr w:rsidR="002F1DCC" w:rsidRPr="002F1DCC" w:rsidTr="009951D1">
        <w:trPr>
          <w:trHeight w:val="639"/>
          <w:jc w:val="center"/>
        </w:trPr>
        <w:tc>
          <w:tcPr>
            <w:tcW w:w="960" w:type="dxa"/>
            <w:noWrap/>
            <w:vAlign w:val="center"/>
            <w:hideMark/>
          </w:tcPr>
          <w:p w:rsidR="002F1DCC" w:rsidRPr="002F1DCC" w:rsidRDefault="002F1DCC" w:rsidP="009951D1">
            <w:pPr>
              <w:jc w:val="center"/>
              <w:rPr>
                <w:rFonts w:ascii="Times New Roman" w:hAnsi="Times New Roman" w:cs="Times New Roman"/>
              </w:rPr>
            </w:pPr>
            <w:r w:rsidRPr="002F1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0" w:type="dxa"/>
            <w:vAlign w:val="center"/>
            <w:hideMark/>
          </w:tcPr>
          <w:p w:rsidR="002F1DCC" w:rsidRPr="002F1DCC" w:rsidRDefault="002F1DCC" w:rsidP="009951D1">
            <w:pPr>
              <w:jc w:val="both"/>
              <w:rPr>
                <w:rFonts w:ascii="Times New Roman" w:hAnsi="Times New Roman" w:cs="Times New Roman"/>
              </w:rPr>
            </w:pPr>
            <w:r w:rsidRPr="002F1DCC">
              <w:rPr>
                <w:rFonts w:ascii="Times New Roman" w:hAnsi="Times New Roman" w:cs="Times New Roman"/>
              </w:rPr>
              <w:t>юридические риски - непредвиденные изменения бюджетного законодательства федерального и регионального уровня, рассогласованность нормативных документов</w:t>
            </w:r>
          </w:p>
        </w:tc>
        <w:tc>
          <w:tcPr>
            <w:tcW w:w="5920" w:type="dxa"/>
            <w:vMerge w:val="restart"/>
            <w:vAlign w:val="center"/>
            <w:hideMark/>
          </w:tcPr>
          <w:p w:rsidR="002F1DCC" w:rsidRPr="002F1DCC" w:rsidRDefault="002F1DCC" w:rsidP="009951D1">
            <w:pPr>
              <w:jc w:val="both"/>
              <w:rPr>
                <w:rFonts w:ascii="Times New Roman" w:hAnsi="Times New Roman" w:cs="Times New Roman"/>
              </w:rPr>
            </w:pPr>
            <w:r w:rsidRPr="002F1DCC">
              <w:rPr>
                <w:rFonts w:ascii="Times New Roman" w:hAnsi="Times New Roman" w:cs="Times New Roman"/>
              </w:rPr>
              <w:t>упреждающее прогнозирование последствий рисков, осуществление взаимодействия с участниками бюджетного процесса</w:t>
            </w:r>
          </w:p>
        </w:tc>
      </w:tr>
      <w:tr w:rsidR="002F1DCC" w:rsidRPr="002F1DCC" w:rsidTr="009951D1">
        <w:trPr>
          <w:trHeight w:val="833"/>
          <w:jc w:val="center"/>
        </w:trPr>
        <w:tc>
          <w:tcPr>
            <w:tcW w:w="960" w:type="dxa"/>
            <w:noWrap/>
            <w:vAlign w:val="center"/>
            <w:hideMark/>
          </w:tcPr>
          <w:p w:rsidR="002F1DCC" w:rsidRPr="002F1DCC" w:rsidRDefault="002F1DCC" w:rsidP="009951D1">
            <w:pPr>
              <w:jc w:val="center"/>
              <w:rPr>
                <w:rFonts w:ascii="Times New Roman" w:hAnsi="Times New Roman" w:cs="Times New Roman"/>
              </w:rPr>
            </w:pPr>
            <w:r w:rsidRPr="002F1D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0" w:type="dxa"/>
            <w:vAlign w:val="center"/>
            <w:hideMark/>
          </w:tcPr>
          <w:p w:rsidR="002F1DCC" w:rsidRPr="002F1DCC" w:rsidRDefault="002F1DCC" w:rsidP="009951D1">
            <w:pPr>
              <w:jc w:val="both"/>
              <w:rPr>
                <w:rFonts w:ascii="Times New Roman" w:hAnsi="Times New Roman" w:cs="Times New Roman"/>
              </w:rPr>
            </w:pPr>
            <w:r w:rsidRPr="002F1DCC">
              <w:rPr>
                <w:rFonts w:ascii="Times New Roman" w:hAnsi="Times New Roman" w:cs="Times New Roman"/>
              </w:rPr>
              <w:t>экономические риски - ухудшение экономической ситуации в стране, регионе, городе и сопряженные с ним изменения показателей муниципального прогноза социально-экономического развития, влияющие на параметры бюджета города</w:t>
            </w:r>
          </w:p>
        </w:tc>
        <w:tc>
          <w:tcPr>
            <w:tcW w:w="5920" w:type="dxa"/>
            <w:vMerge/>
            <w:vAlign w:val="center"/>
            <w:hideMark/>
          </w:tcPr>
          <w:p w:rsidR="002F1DCC" w:rsidRPr="002F1DCC" w:rsidRDefault="002F1DCC" w:rsidP="00995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CC" w:rsidRPr="002F1DCC" w:rsidTr="009951D1">
        <w:trPr>
          <w:trHeight w:val="973"/>
          <w:jc w:val="center"/>
        </w:trPr>
        <w:tc>
          <w:tcPr>
            <w:tcW w:w="960" w:type="dxa"/>
            <w:noWrap/>
            <w:vAlign w:val="center"/>
            <w:hideMark/>
          </w:tcPr>
          <w:p w:rsidR="002F1DCC" w:rsidRPr="002F1DCC" w:rsidRDefault="002F1DCC" w:rsidP="009951D1">
            <w:pPr>
              <w:jc w:val="center"/>
              <w:rPr>
                <w:rFonts w:ascii="Times New Roman" w:hAnsi="Times New Roman" w:cs="Times New Roman"/>
              </w:rPr>
            </w:pPr>
            <w:r w:rsidRPr="002F1D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0" w:type="dxa"/>
            <w:vAlign w:val="center"/>
            <w:hideMark/>
          </w:tcPr>
          <w:p w:rsidR="002F1DCC" w:rsidRPr="002F1DCC" w:rsidRDefault="002F1DCC" w:rsidP="009951D1">
            <w:pPr>
              <w:jc w:val="both"/>
              <w:rPr>
                <w:rFonts w:ascii="Times New Roman" w:hAnsi="Times New Roman" w:cs="Times New Roman"/>
              </w:rPr>
            </w:pPr>
            <w:r w:rsidRPr="002F1DCC">
              <w:rPr>
                <w:rFonts w:ascii="Times New Roman" w:hAnsi="Times New Roman" w:cs="Times New Roman"/>
              </w:rPr>
              <w:t>управленческие риски - несоблюдение иными участниками бюджетного процесса установленных сроков и требований к осуществлению процедур, представление документов и материалов, используемых исполнителями программы для исполнения закрепленных за ним функций</w:t>
            </w:r>
          </w:p>
        </w:tc>
        <w:tc>
          <w:tcPr>
            <w:tcW w:w="5920" w:type="dxa"/>
            <w:vMerge/>
            <w:vAlign w:val="center"/>
            <w:hideMark/>
          </w:tcPr>
          <w:p w:rsidR="002F1DCC" w:rsidRPr="002F1DCC" w:rsidRDefault="002F1DCC" w:rsidP="00995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DCC" w:rsidRDefault="002F1DCC" w:rsidP="009951D1">
      <w:pPr>
        <w:spacing w:after="0" w:line="240" w:lineRule="auto"/>
        <w:rPr>
          <w:rFonts w:ascii="Times New Roman" w:hAnsi="Times New Roman" w:cs="Times New Roman"/>
        </w:rPr>
      </w:pPr>
    </w:p>
    <w:p w:rsidR="002F1DCC" w:rsidRDefault="002F1DCC" w:rsidP="009951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1DCC">
        <w:rPr>
          <w:rFonts w:ascii="Times New Roman" w:hAnsi="Times New Roman" w:cs="Times New Roman"/>
        </w:rPr>
        <w:t>Таблица 7</w:t>
      </w:r>
    </w:p>
    <w:p w:rsidR="009951D1" w:rsidRDefault="009951D1" w:rsidP="009951D1">
      <w:pPr>
        <w:spacing w:after="0" w:line="240" w:lineRule="auto"/>
        <w:rPr>
          <w:rFonts w:ascii="Times New Roman" w:hAnsi="Times New Roman" w:cs="Times New Roman"/>
        </w:rPr>
      </w:pPr>
    </w:p>
    <w:p w:rsidR="002F1DCC" w:rsidRPr="009951D1" w:rsidRDefault="002F1DCC" w:rsidP="00995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51D1">
        <w:rPr>
          <w:rFonts w:ascii="Times New Roman" w:hAnsi="Times New Roman" w:cs="Times New Roman"/>
          <w:b/>
          <w:sz w:val="24"/>
        </w:rPr>
        <w:t>Перечень объектов капитального строительства</w:t>
      </w:r>
    </w:p>
    <w:p w:rsidR="009951D1" w:rsidRDefault="009951D1" w:rsidP="009951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765" w:type="dxa"/>
        <w:jc w:val="center"/>
        <w:tblInd w:w="93" w:type="dxa"/>
        <w:tblLook w:val="04A0" w:firstRow="1" w:lastRow="0" w:firstColumn="1" w:lastColumn="0" w:noHBand="0" w:noVBand="1"/>
      </w:tblPr>
      <w:tblGrid>
        <w:gridCol w:w="1008"/>
        <w:gridCol w:w="1715"/>
        <w:gridCol w:w="1360"/>
        <w:gridCol w:w="1868"/>
        <w:gridCol w:w="1926"/>
        <w:gridCol w:w="5888"/>
      </w:tblGrid>
      <w:tr w:rsidR="002F1DCC" w:rsidRPr="002F1DCC" w:rsidTr="009951D1">
        <w:trPr>
          <w:trHeight w:val="156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F1DCC" w:rsidRPr="002F1DCC" w:rsidTr="009951D1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1DCC" w:rsidRPr="002F1DCC" w:rsidTr="009951D1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F1DCC" w:rsidRDefault="002F1DCC" w:rsidP="009951D1">
      <w:pPr>
        <w:spacing w:after="0" w:line="240" w:lineRule="auto"/>
        <w:rPr>
          <w:rFonts w:ascii="Times New Roman" w:hAnsi="Times New Roman" w:cs="Times New Roman"/>
        </w:rPr>
      </w:pPr>
    </w:p>
    <w:p w:rsidR="002F1DCC" w:rsidRDefault="002F1DCC" w:rsidP="009951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1DCC">
        <w:rPr>
          <w:rFonts w:ascii="Times New Roman" w:hAnsi="Times New Roman" w:cs="Times New Roman"/>
        </w:rPr>
        <w:t>Таблица 8</w:t>
      </w:r>
    </w:p>
    <w:p w:rsidR="009951D1" w:rsidRDefault="009951D1" w:rsidP="009951D1">
      <w:pPr>
        <w:spacing w:after="0" w:line="240" w:lineRule="auto"/>
        <w:rPr>
          <w:rFonts w:ascii="Times New Roman" w:hAnsi="Times New Roman" w:cs="Times New Roman"/>
        </w:rPr>
      </w:pPr>
    </w:p>
    <w:p w:rsidR="002F1DCC" w:rsidRPr="009951D1" w:rsidRDefault="002F1DCC" w:rsidP="00995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51D1">
        <w:rPr>
          <w:rFonts w:ascii="Times New Roman" w:hAnsi="Times New Roman" w:cs="Times New Roman"/>
          <w:b/>
          <w:sz w:val="24"/>
        </w:rPr>
        <w:t xml:space="preserve">План мероприятий, направленный на достижение значений (уровней) показателей </w:t>
      </w:r>
      <w:proofErr w:type="gramStart"/>
      <w:r w:rsidRPr="009951D1">
        <w:rPr>
          <w:rFonts w:ascii="Times New Roman" w:hAnsi="Times New Roman" w:cs="Times New Roman"/>
          <w:b/>
          <w:sz w:val="24"/>
        </w:rPr>
        <w:t>оценки эффективности деятельности исполнительных органов государственной власти автономного округа</w:t>
      </w:r>
      <w:proofErr w:type="gramEnd"/>
      <w:r w:rsidRPr="009951D1">
        <w:rPr>
          <w:rFonts w:ascii="Times New Roman" w:hAnsi="Times New Roman" w:cs="Times New Roman"/>
          <w:b/>
          <w:sz w:val="24"/>
        </w:rPr>
        <w:t xml:space="preserve"> на 2019-2024 года</w:t>
      </w:r>
    </w:p>
    <w:tbl>
      <w:tblPr>
        <w:tblW w:w="14034" w:type="dxa"/>
        <w:jc w:val="center"/>
        <w:tblInd w:w="93" w:type="dxa"/>
        <w:tblLook w:val="04A0" w:firstRow="1" w:lastRow="0" w:firstColumn="1" w:lastColumn="0" w:noHBand="0" w:noVBand="1"/>
      </w:tblPr>
      <w:tblGrid>
        <w:gridCol w:w="866"/>
        <w:gridCol w:w="1670"/>
        <w:gridCol w:w="2625"/>
        <w:gridCol w:w="3789"/>
        <w:gridCol w:w="3111"/>
        <w:gridCol w:w="1973"/>
      </w:tblGrid>
      <w:tr w:rsidR="002F1DCC" w:rsidRPr="002F1DCC" w:rsidTr="009951D1">
        <w:trPr>
          <w:trHeight w:val="223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Номер, наименование мероприятия (таблица 2)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исполнитель/соисполнитель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событие (промежуточный результат) </w:t>
            </w:r>
          </w:p>
        </w:tc>
      </w:tr>
      <w:tr w:rsidR="002F1DCC" w:rsidRPr="002F1DCC" w:rsidTr="009951D1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1DCC" w:rsidRPr="002F1DCC" w:rsidTr="009951D1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F1DCC" w:rsidRDefault="002F1DCC" w:rsidP="009951D1">
      <w:pPr>
        <w:spacing w:after="0" w:line="240" w:lineRule="auto"/>
        <w:rPr>
          <w:rFonts w:ascii="Times New Roman" w:hAnsi="Times New Roman" w:cs="Times New Roman"/>
        </w:rPr>
      </w:pPr>
    </w:p>
    <w:p w:rsidR="002F1DCC" w:rsidRDefault="002F1DCC" w:rsidP="009951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1DCC">
        <w:rPr>
          <w:rFonts w:ascii="Times New Roman" w:hAnsi="Times New Roman" w:cs="Times New Roman"/>
        </w:rPr>
        <w:t>Таблица 9</w:t>
      </w:r>
    </w:p>
    <w:p w:rsidR="002F1DCC" w:rsidRDefault="002F1DCC" w:rsidP="009951D1">
      <w:pPr>
        <w:spacing w:after="0" w:line="240" w:lineRule="auto"/>
        <w:rPr>
          <w:rFonts w:ascii="Times New Roman" w:hAnsi="Times New Roman" w:cs="Times New Roman"/>
        </w:rPr>
      </w:pPr>
    </w:p>
    <w:p w:rsidR="002F1DCC" w:rsidRPr="009951D1" w:rsidRDefault="002F1DCC" w:rsidP="00995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51D1">
        <w:rPr>
          <w:rFonts w:ascii="Times New Roman" w:hAnsi="Times New Roman" w:cs="Times New Roman"/>
          <w:b/>
          <w:sz w:val="24"/>
        </w:rPr>
        <w:t>Предложения граждан по реализации национальных проектов Российской Федерации в автономном округе, учтенные в муниципальной программе «Развитие транспортной системы города Покачи на 2019-2025 годы и на период до 2030 года»</w:t>
      </w:r>
    </w:p>
    <w:p w:rsidR="009951D1" w:rsidRDefault="009951D1" w:rsidP="009951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625" w:type="dxa"/>
        <w:jc w:val="center"/>
        <w:tblInd w:w="93" w:type="dxa"/>
        <w:tblLook w:val="04A0" w:firstRow="1" w:lastRow="0" w:firstColumn="1" w:lastColumn="0" w:noHBand="0" w:noVBand="1"/>
      </w:tblPr>
      <w:tblGrid>
        <w:gridCol w:w="1008"/>
        <w:gridCol w:w="1646"/>
        <w:gridCol w:w="2196"/>
        <w:gridCol w:w="2126"/>
        <w:gridCol w:w="2126"/>
        <w:gridCol w:w="2523"/>
      </w:tblGrid>
      <w:tr w:rsidR="002F1DCC" w:rsidRPr="002F1DCC" w:rsidTr="009951D1">
        <w:trPr>
          <w:trHeight w:val="20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Номер, наименование мероприятия (таблица 2)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целевого показателя (таблица 1)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механизма реализации предложения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2F1DCC" w:rsidRPr="002F1DCC" w:rsidTr="009951D1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1DCC" w:rsidRPr="002F1DCC" w:rsidTr="009951D1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CC" w:rsidRPr="002F1DCC" w:rsidRDefault="002F1DCC" w:rsidP="009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F1DCC" w:rsidRPr="002F1DCC" w:rsidRDefault="002F1DCC" w:rsidP="009951D1">
      <w:pPr>
        <w:spacing w:after="0" w:line="240" w:lineRule="auto"/>
        <w:rPr>
          <w:rFonts w:ascii="Times New Roman" w:hAnsi="Times New Roman" w:cs="Times New Roman"/>
        </w:rPr>
      </w:pPr>
    </w:p>
    <w:sectPr w:rsidR="002F1DCC" w:rsidRPr="002F1DCC" w:rsidSect="009951D1">
      <w:headerReference w:type="default" r:id="rId7"/>
      <w:pgSz w:w="16838" w:h="11906" w:orient="landscape"/>
      <w:pgMar w:top="1134" w:right="567" w:bottom="567" w:left="567" w:header="283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2E" w:rsidRDefault="00AA592E" w:rsidP="009951D1">
      <w:pPr>
        <w:spacing w:after="0" w:line="240" w:lineRule="auto"/>
      </w:pPr>
      <w:r>
        <w:separator/>
      </w:r>
    </w:p>
  </w:endnote>
  <w:endnote w:type="continuationSeparator" w:id="0">
    <w:p w:rsidR="00AA592E" w:rsidRDefault="00AA592E" w:rsidP="0099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2E" w:rsidRDefault="00AA592E" w:rsidP="009951D1">
      <w:pPr>
        <w:spacing w:after="0" w:line="240" w:lineRule="auto"/>
      </w:pPr>
      <w:r>
        <w:separator/>
      </w:r>
    </w:p>
  </w:footnote>
  <w:footnote w:type="continuationSeparator" w:id="0">
    <w:p w:rsidR="00AA592E" w:rsidRDefault="00AA592E" w:rsidP="0099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0446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51D1" w:rsidRPr="009951D1" w:rsidRDefault="009951D1" w:rsidP="009951D1">
        <w:pPr>
          <w:pStyle w:val="a4"/>
          <w:jc w:val="center"/>
          <w:rPr>
            <w:rFonts w:ascii="Times New Roman" w:hAnsi="Times New Roman" w:cs="Times New Roman"/>
          </w:rPr>
        </w:pPr>
        <w:r w:rsidRPr="009951D1">
          <w:rPr>
            <w:rFonts w:ascii="Times New Roman" w:hAnsi="Times New Roman" w:cs="Times New Roman"/>
          </w:rPr>
          <w:fldChar w:fldCharType="begin"/>
        </w:r>
        <w:r w:rsidRPr="009951D1">
          <w:rPr>
            <w:rFonts w:ascii="Times New Roman" w:hAnsi="Times New Roman" w:cs="Times New Roman"/>
          </w:rPr>
          <w:instrText>PAGE   \* MERGEFORMAT</w:instrText>
        </w:r>
        <w:r w:rsidRPr="009951D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15</w:t>
        </w:r>
        <w:r w:rsidRPr="009951D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D5"/>
    <w:rsid w:val="002F1DCC"/>
    <w:rsid w:val="00322BE5"/>
    <w:rsid w:val="009951D1"/>
    <w:rsid w:val="009D096D"/>
    <w:rsid w:val="00A179D5"/>
    <w:rsid w:val="00A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1D1"/>
  </w:style>
  <w:style w:type="paragraph" w:styleId="a6">
    <w:name w:val="footer"/>
    <w:basedOn w:val="a"/>
    <w:link w:val="a7"/>
    <w:uiPriority w:val="99"/>
    <w:unhideWhenUsed/>
    <w:rsid w:val="0099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1D1"/>
  </w:style>
  <w:style w:type="paragraph" w:styleId="a8">
    <w:name w:val="Balloon Text"/>
    <w:basedOn w:val="a"/>
    <w:link w:val="a9"/>
    <w:uiPriority w:val="99"/>
    <w:semiHidden/>
    <w:unhideWhenUsed/>
    <w:rsid w:val="0099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1D1"/>
  </w:style>
  <w:style w:type="paragraph" w:styleId="a6">
    <w:name w:val="footer"/>
    <w:basedOn w:val="a"/>
    <w:link w:val="a7"/>
    <w:uiPriority w:val="99"/>
    <w:unhideWhenUsed/>
    <w:rsid w:val="0099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1D1"/>
  </w:style>
  <w:style w:type="paragraph" w:styleId="a8">
    <w:name w:val="Balloon Text"/>
    <w:basedOn w:val="a"/>
    <w:link w:val="a9"/>
    <w:uiPriority w:val="99"/>
    <w:semiHidden/>
    <w:unhideWhenUsed/>
    <w:rsid w:val="0099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+nk6ZEfoa7sAyI+7Wv6tCRtObBXNwy4/DgOjBoT0Lac=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cMtPeDhGUbORdJmIzHJEcYTTjFrI7IQowv9dq1TEvDw=</DigestValue>
    </Reference>
  </SignedInfo>
  <SignatureValue>Tw8cfbvkQDwTTcBoGoJok6uFW2RdQyI0z7A5z0x2dUMVATyIXxRfkPEAuimTGftj
B0dQqxpplQll9Y1Ak1wh7g==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im5tYVk9QqNcaFHYejRxD4juZ+g=
</DigestValue>
      </Reference>
      <Reference URI="/word/stylesWithEffects.xml?ContentType=application/vnd.ms-word.stylesWithEffects+xml">
        <DigestMethod Algorithm="http://www.w3.org/2000/09/xmldsig#sha1"/>
        <DigestValue>kjJIb2u618DR97qOy4T6AA/+YEM=
</DigestValue>
      </Reference>
      <Reference URI="/word/webSettings.xml?ContentType=application/vnd.openxmlformats-officedocument.wordprocessingml.webSettings+xml">
        <DigestMethod Algorithm="http://www.w3.org/2000/09/xmldsig#sha1"/>
        <DigestValue>2XEOvUSGVdQeoWZKnIQzD5cn3Nw=
</DigestValue>
      </Reference>
      <Reference URI="/word/settings.xml?ContentType=application/vnd.openxmlformats-officedocument.wordprocessingml.settings+xml">
        <DigestMethod Algorithm="http://www.w3.org/2000/09/xmldsig#sha1"/>
        <DigestValue>xDtQf7ZmnBGuKlAIc4YhJXe5NqU=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YSJx7kVoBJj4UFb5/53aRHiIknM=
</DigestValue>
      </Reference>
      <Reference URI="/word/endnotes.xml?ContentType=application/vnd.openxmlformats-officedocument.wordprocessingml.endnotes+xml">
        <DigestMethod Algorithm="http://www.w3.org/2000/09/xmldsig#sha1"/>
        <DigestValue>Ei874oKuFsKmSfoZVdtXyIQBIXM=
</DigestValue>
      </Reference>
      <Reference URI="/word/document.xml?ContentType=application/vnd.openxmlformats-officedocument.wordprocessingml.document.main+xml">
        <DigestMethod Algorithm="http://www.w3.org/2000/09/xmldsig#sha1"/>
        <DigestValue>B0AQHzYbrziUPVK7ywF8vuGTTEQ=
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
</DigestValue>
      </Reference>
      <Reference URI="/word/footnotes.xml?ContentType=application/vnd.openxmlformats-officedocument.wordprocessingml.footnotes+xml">
        <DigestMethod Algorithm="http://www.w3.org/2000/09/xmldsig#sha1"/>
        <DigestValue>WetoqkumXMOJF3d8E+xCY6whFjI=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
</DigestValue>
      </Reference>
    </Manifest>
    <SignatureProperties>
      <SignatureProperty Id="idSignatureTime" Target="#idPackageSignature">
        <mdssi:SignatureTime>
          <mdssi:Format>YYYY-MM-DDThh:mm:ssTZD</mdssi:Format>
          <mdssi:Value>2019-10-29T05:08:35Z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2019-10-29T05:08:35Z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Узун Татьяна Александровна</dc:creator>
  <cp:keywords/>
  <dc:description/>
  <cp:lastModifiedBy>Узун Татьяна Александровна</cp:lastModifiedBy>
  <cp:revision>3</cp:revision>
  <cp:lastPrinted>2019-09-30T12:47:00Z</cp:lastPrinted>
  <dcterms:created xsi:type="dcterms:W3CDTF">2019-09-30T12:26:00Z</dcterms:created>
  <dcterms:modified xsi:type="dcterms:W3CDTF">2019-09-30T12:48:00Z</dcterms:modified>
</cp:coreProperties>
</file>